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E91952" w:rsidRPr="000663E2">
        <w:trPr>
          <w:trHeight w:val="119"/>
          <w:jc w:val="center"/>
        </w:trPr>
        <w:tc>
          <w:tcPr>
            <w:tcW w:w="4915" w:type="dxa"/>
            <w:vAlign w:val="center"/>
          </w:tcPr>
          <w:p w:rsidR="00E91952" w:rsidRPr="000663E2" w:rsidRDefault="00E91952" w:rsidP="000E2071">
            <w:pPr>
              <w:autoSpaceDE w:val="0"/>
              <w:autoSpaceDN w:val="0"/>
              <w:adjustRightInd w:val="0"/>
              <w:jc w:val="center"/>
              <w:rPr>
                <w:sz w:val="24"/>
                <w:szCs w:val="24"/>
              </w:rPr>
            </w:pPr>
            <w:r w:rsidRPr="000663E2">
              <w:rPr>
                <w:sz w:val="24"/>
                <w:szCs w:val="24"/>
              </w:rPr>
              <w:t>ΣΥΛΛΟΓΟΣ  Εκπαιδευτικών  Π.Ε.                                                  ΑΝ. Αττικής  «Ο ΣΩΚΡΑΤΗΣ»</w:t>
            </w:r>
          </w:p>
        </w:tc>
        <w:tc>
          <w:tcPr>
            <w:tcW w:w="4148" w:type="dxa"/>
            <w:vAlign w:val="center"/>
          </w:tcPr>
          <w:p w:rsidR="00E91952" w:rsidRPr="000663E2" w:rsidRDefault="00E91952" w:rsidP="004034C3">
            <w:pPr>
              <w:autoSpaceDE w:val="0"/>
              <w:autoSpaceDN w:val="0"/>
              <w:adjustRightInd w:val="0"/>
              <w:jc w:val="center"/>
              <w:rPr>
                <w:sz w:val="24"/>
                <w:szCs w:val="24"/>
              </w:rPr>
            </w:pPr>
            <w:r w:rsidRPr="000663E2">
              <w:rPr>
                <w:sz w:val="24"/>
                <w:szCs w:val="24"/>
              </w:rPr>
              <w:t xml:space="preserve">Αχαρνές : </w:t>
            </w:r>
            <w:r>
              <w:rPr>
                <w:sz w:val="24"/>
                <w:szCs w:val="24"/>
                <w:lang w:val="en-US"/>
              </w:rPr>
              <w:t>12</w:t>
            </w:r>
            <w:r w:rsidRPr="000663E2">
              <w:rPr>
                <w:sz w:val="24"/>
                <w:szCs w:val="24"/>
              </w:rPr>
              <w:t>/ 10/ 2021</w:t>
            </w:r>
          </w:p>
        </w:tc>
      </w:tr>
      <w:tr w:rsidR="00E91952" w:rsidRPr="000663E2">
        <w:trPr>
          <w:trHeight w:val="2422"/>
          <w:jc w:val="center"/>
        </w:trPr>
        <w:tc>
          <w:tcPr>
            <w:tcW w:w="4915" w:type="dxa"/>
            <w:vAlign w:val="center"/>
          </w:tcPr>
          <w:p w:rsidR="00E91952" w:rsidRPr="000663E2" w:rsidRDefault="00E91952" w:rsidP="000E2071">
            <w:pPr>
              <w:autoSpaceDE w:val="0"/>
              <w:autoSpaceDN w:val="0"/>
              <w:adjustRightInd w:val="0"/>
              <w:jc w:val="center"/>
              <w:rPr>
                <w:color w:val="0000FF"/>
                <w:sz w:val="24"/>
                <w:szCs w:val="24"/>
              </w:rPr>
            </w:pPr>
            <w:r w:rsidRPr="000663E2">
              <w:rPr>
                <w:sz w:val="24"/>
                <w:szCs w:val="24"/>
                <w:lang w:val="en-US"/>
              </w:rPr>
              <w:t>K</w:t>
            </w:r>
            <w:r w:rsidRPr="000663E2">
              <w:rPr>
                <w:sz w:val="24"/>
                <w:szCs w:val="24"/>
              </w:rPr>
              <w:t xml:space="preserve">άχι Καχιασβίλι 6                                                       Ολυμπιακο χωριό Αχαρνές                                                                          Πληροφορίες : Παπαγιαννόπουλος Αποστόλης                                             Τηλέφωνο : 6978896216                                </w:t>
            </w:r>
            <w:hyperlink r:id="rId5" w:history="1">
              <w:r w:rsidRPr="000663E2">
                <w:rPr>
                  <w:rStyle w:val="Hyperlink"/>
                  <w:sz w:val="24"/>
                  <w:szCs w:val="24"/>
                  <w:lang w:val="en-US"/>
                </w:rPr>
                <w:t>http</w:t>
              </w:r>
              <w:r w:rsidRPr="000663E2">
                <w:rPr>
                  <w:rStyle w:val="Hyperlink"/>
                  <w:sz w:val="24"/>
                  <w:szCs w:val="24"/>
                </w:rPr>
                <w:t>://</w:t>
              </w:r>
              <w:r w:rsidRPr="000663E2">
                <w:rPr>
                  <w:rStyle w:val="Hyperlink"/>
                  <w:sz w:val="24"/>
                  <w:szCs w:val="24"/>
                  <w:lang w:val="en-US"/>
                </w:rPr>
                <w:t>syllogos</w:t>
              </w:r>
              <w:r w:rsidRPr="000663E2">
                <w:rPr>
                  <w:rStyle w:val="Hyperlink"/>
                  <w:sz w:val="24"/>
                  <w:szCs w:val="24"/>
                </w:rPr>
                <w:t>-</w:t>
              </w:r>
              <w:r w:rsidRPr="000663E2">
                <w:rPr>
                  <w:rStyle w:val="Hyperlink"/>
                  <w:sz w:val="24"/>
                  <w:szCs w:val="24"/>
                  <w:lang w:val="en-US"/>
                </w:rPr>
                <w:t>socratis</w:t>
              </w:r>
              <w:r w:rsidRPr="000663E2">
                <w:rPr>
                  <w:rStyle w:val="Hyperlink"/>
                  <w:sz w:val="24"/>
                  <w:szCs w:val="24"/>
                </w:rPr>
                <w:t>.</w:t>
              </w:r>
              <w:r w:rsidRPr="000663E2">
                <w:rPr>
                  <w:rStyle w:val="Hyperlink"/>
                  <w:sz w:val="24"/>
                  <w:szCs w:val="24"/>
                  <w:lang w:val="en-US"/>
                </w:rPr>
                <w:t>gr</w:t>
              </w:r>
              <w:r w:rsidRPr="000663E2">
                <w:rPr>
                  <w:rStyle w:val="Hyperlink"/>
                  <w:sz w:val="24"/>
                  <w:szCs w:val="24"/>
                </w:rPr>
                <w:t>/</w:t>
              </w:r>
            </w:hyperlink>
            <w:r w:rsidRPr="000663E2">
              <w:rPr>
                <w:color w:val="0000FF"/>
                <w:sz w:val="24"/>
                <w:szCs w:val="24"/>
              </w:rPr>
              <w:t xml:space="preserve">                                           </w:t>
            </w:r>
            <w:r w:rsidRPr="000663E2">
              <w:rPr>
                <w:color w:val="0000FF"/>
                <w:sz w:val="24"/>
                <w:szCs w:val="24"/>
                <w:lang w:val="en-US"/>
              </w:rPr>
              <w:t>mail</w:t>
            </w:r>
            <w:r w:rsidRPr="000663E2">
              <w:rPr>
                <w:color w:val="0000FF"/>
                <w:sz w:val="24"/>
                <w:szCs w:val="24"/>
              </w:rPr>
              <w:t xml:space="preserve">: </w:t>
            </w:r>
            <w:hyperlink r:id="rId6" w:history="1">
              <w:r w:rsidRPr="000663E2">
                <w:rPr>
                  <w:rStyle w:val="Hyperlink"/>
                  <w:sz w:val="24"/>
                  <w:szCs w:val="24"/>
                  <w:lang w:val="en-US"/>
                </w:rPr>
                <w:t>sokratis</w:t>
              </w:r>
              <w:r w:rsidRPr="000663E2">
                <w:rPr>
                  <w:rStyle w:val="Hyperlink"/>
                  <w:sz w:val="24"/>
                  <w:szCs w:val="24"/>
                </w:rPr>
                <w:t>.</w:t>
              </w:r>
              <w:r w:rsidRPr="000663E2">
                <w:rPr>
                  <w:rStyle w:val="Hyperlink"/>
                  <w:sz w:val="24"/>
                  <w:szCs w:val="24"/>
                  <w:lang w:val="en-US"/>
                </w:rPr>
                <w:t>syllogos</w:t>
              </w:r>
              <w:r w:rsidRPr="000663E2">
                <w:rPr>
                  <w:rStyle w:val="Hyperlink"/>
                  <w:sz w:val="24"/>
                  <w:szCs w:val="24"/>
                </w:rPr>
                <w:t>@</w:t>
              </w:r>
              <w:r w:rsidRPr="000663E2">
                <w:rPr>
                  <w:rStyle w:val="Hyperlink"/>
                  <w:sz w:val="24"/>
                  <w:szCs w:val="24"/>
                  <w:lang w:val="en-US"/>
                </w:rPr>
                <w:t>gmail</w:t>
              </w:r>
              <w:r w:rsidRPr="000663E2">
                <w:rPr>
                  <w:rStyle w:val="Hyperlink"/>
                  <w:sz w:val="24"/>
                  <w:szCs w:val="24"/>
                </w:rPr>
                <w:t>.</w:t>
              </w:r>
              <w:r w:rsidRPr="000663E2">
                <w:rPr>
                  <w:rStyle w:val="Hyperlink"/>
                  <w:sz w:val="24"/>
                  <w:szCs w:val="24"/>
                  <w:lang w:val="en-US"/>
                </w:rPr>
                <w:t>com</w:t>
              </w:r>
            </w:hyperlink>
            <w:r w:rsidRPr="000663E2">
              <w:rPr>
                <w:color w:val="0000FF"/>
                <w:sz w:val="24"/>
                <w:szCs w:val="24"/>
              </w:rPr>
              <w:t xml:space="preserve">                                      </w:t>
            </w:r>
            <w:r w:rsidRPr="000663E2">
              <w:rPr>
                <w:color w:val="0000FF"/>
                <w:sz w:val="24"/>
                <w:szCs w:val="24"/>
                <w:lang w:val="en-US"/>
              </w:rPr>
              <w:t>Face</w:t>
            </w:r>
            <w:r w:rsidRPr="000663E2">
              <w:rPr>
                <w:color w:val="0000FF"/>
                <w:sz w:val="24"/>
                <w:szCs w:val="24"/>
              </w:rPr>
              <w:t xml:space="preserve"> </w:t>
            </w:r>
            <w:r w:rsidRPr="000663E2">
              <w:rPr>
                <w:color w:val="0000FF"/>
                <w:sz w:val="24"/>
                <w:szCs w:val="24"/>
                <w:lang w:val="en-US"/>
              </w:rPr>
              <w:t>book</w:t>
            </w:r>
            <w:r w:rsidRPr="000663E2">
              <w:rPr>
                <w:color w:val="0000FF"/>
                <w:sz w:val="24"/>
                <w:szCs w:val="24"/>
              </w:rPr>
              <w:t xml:space="preserve">: Σύλλογος Εκπαιδευτικών Σωκράτης  YouTube: ΣΥΛΛΟΓΟΣ ΣΩΚΡΑΤΗΣ                                                                                                                                                                                                                                                       </w:t>
            </w:r>
          </w:p>
        </w:tc>
        <w:tc>
          <w:tcPr>
            <w:tcW w:w="4148" w:type="dxa"/>
            <w:vAlign w:val="center"/>
          </w:tcPr>
          <w:p w:rsidR="00E91952" w:rsidRPr="000663E2" w:rsidRDefault="00E91952" w:rsidP="000E2071">
            <w:pPr>
              <w:autoSpaceDE w:val="0"/>
              <w:autoSpaceDN w:val="0"/>
              <w:adjustRightInd w:val="0"/>
              <w:jc w:val="center"/>
              <w:rPr>
                <w:sz w:val="24"/>
                <w:szCs w:val="24"/>
              </w:rPr>
            </w:pPr>
            <w:r w:rsidRPr="000663E2">
              <w:rPr>
                <w:sz w:val="24"/>
                <w:szCs w:val="24"/>
              </w:rPr>
              <w:t xml:space="preserve">                                                                                 Προς:  Εκπαιδευτικούς, ΔΟΕ, ΜΜΕ                                    </w:t>
            </w:r>
          </w:p>
          <w:p w:rsidR="00E91952" w:rsidRPr="000663E2" w:rsidRDefault="00E91952" w:rsidP="000E2071">
            <w:pPr>
              <w:autoSpaceDE w:val="0"/>
              <w:autoSpaceDN w:val="0"/>
              <w:adjustRightInd w:val="0"/>
              <w:jc w:val="both"/>
              <w:rPr>
                <w:sz w:val="24"/>
                <w:szCs w:val="24"/>
              </w:rPr>
            </w:pPr>
          </w:p>
        </w:tc>
      </w:tr>
    </w:tbl>
    <w:p w:rsidR="00E91952" w:rsidRPr="00C31294" w:rsidRDefault="00E91952" w:rsidP="00C31294">
      <w:pPr>
        <w:jc w:val="center"/>
        <w:rPr>
          <w:sz w:val="24"/>
          <w:szCs w:val="24"/>
        </w:rPr>
      </w:pPr>
      <w:r>
        <w:rPr>
          <w:b/>
          <w:bCs/>
          <w:sz w:val="24"/>
          <w:szCs w:val="24"/>
          <w:u w:val="single"/>
        </w:rPr>
        <w:t>Ούτε  να το σκέφτονται το ΥΠΑΙΘ  και  η  Διεύθυνση Αν. Αττικής  για  συγχωνεύσεις  τμημάτων!</w:t>
      </w:r>
      <w:r w:rsidRPr="00DF4DDC">
        <w:rPr>
          <w:b/>
          <w:bCs/>
          <w:sz w:val="24"/>
          <w:szCs w:val="24"/>
          <w:u w:val="single"/>
        </w:rPr>
        <w:t xml:space="preserve"> </w:t>
      </w:r>
      <w:r>
        <w:rPr>
          <w:b/>
          <w:bCs/>
          <w:sz w:val="24"/>
          <w:szCs w:val="24"/>
          <w:u w:val="single"/>
        </w:rPr>
        <w:t>Πετσοκόβουν τμήματα και τσακίζουν τα μορφωτικά δικαιώματα των μαθητών.</w:t>
      </w:r>
    </w:p>
    <w:p w:rsidR="00E91952" w:rsidRPr="00C31294" w:rsidRDefault="00E91952" w:rsidP="00C31294">
      <w:pPr>
        <w:pBdr>
          <w:top w:val="single" w:sz="4" w:space="1" w:color="auto"/>
          <w:left w:val="single" w:sz="4" w:space="4" w:color="auto"/>
          <w:bottom w:val="single" w:sz="4" w:space="1" w:color="auto"/>
          <w:right w:val="single" w:sz="4" w:space="4" w:color="auto"/>
        </w:pBdr>
        <w:jc w:val="center"/>
        <w:rPr>
          <w:b/>
          <w:bCs/>
          <w:sz w:val="28"/>
          <w:szCs w:val="28"/>
        </w:rPr>
      </w:pPr>
      <w:r w:rsidRPr="00C31294">
        <w:rPr>
          <w:b/>
          <w:bCs/>
          <w:sz w:val="28"/>
          <w:szCs w:val="28"/>
        </w:rPr>
        <w:t>ΠΑΡΑΣΤΑΣΗ ΔΙΑΜΑΡΤΥΡΙΑΣ ΓΟΝΙΩΝ</w:t>
      </w:r>
      <w:r>
        <w:rPr>
          <w:b/>
          <w:bCs/>
          <w:sz w:val="28"/>
          <w:szCs w:val="28"/>
        </w:rPr>
        <w:t xml:space="preserve"> -</w:t>
      </w:r>
      <w:r w:rsidRPr="00C31294">
        <w:rPr>
          <w:b/>
          <w:bCs/>
          <w:sz w:val="28"/>
          <w:szCs w:val="28"/>
        </w:rPr>
        <w:t xml:space="preserve"> ΕΚΠΑΙΔΕΥΤΙΚΩΝ ΤΗΝ ΤΕΤΑΡΤΗ 13/10 ΣΤΟΝ ΔΗΜΟ ΑΧΑΡΝΩΝ ΣΤΙΣ 8.30 Π.Μ ΚΑΙ ΣΤΗ ΔΙΕΥΘΥΝΣΗ Π.Ε ΑΝ. ΑΤΤΙΚΗΣ ΣΤΙΣ 10.00 Π.Μ</w:t>
      </w:r>
    </w:p>
    <w:p w:rsidR="00E91952" w:rsidRDefault="00E91952" w:rsidP="00DF4DDC">
      <w:pPr>
        <w:rPr>
          <w:sz w:val="24"/>
          <w:szCs w:val="24"/>
        </w:rPr>
      </w:pPr>
      <w:r>
        <w:rPr>
          <w:sz w:val="24"/>
          <w:szCs w:val="24"/>
        </w:rPr>
        <w:t>Συναδέλφισσες , συνάδελφοι</w:t>
      </w:r>
    </w:p>
    <w:p w:rsidR="00E91952" w:rsidRDefault="00E91952" w:rsidP="00DF4DDC">
      <w:pPr>
        <w:rPr>
          <w:sz w:val="24"/>
          <w:szCs w:val="24"/>
        </w:rPr>
      </w:pPr>
      <w:r>
        <w:rPr>
          <w:sz w:val="24"/>
          <w:szCs w:val="24"/>
        </w:rPr>
        <w:t>Το ΥΠΑΙΘ  στο πλαίσιο της εφαρμογής ενός σχολείου στην υπηρεσία της αγοράς, με περικοπές των κρατικών πόρων,  με κάλυψη των κενών και των  ελλείψεων με όσο το δυνατόν λιγότερο προσωπικό, για να καλύψει τα χιλιάδες κενά χωρίς να προχωρά σε νέες μαζικές προσλήψεις, καλεί τις τελευταίες μέρες με προφορικές οδηγίες τις Διευθύνσεις να διαχειριστούν το πρόβλημα με το υπάρχον προσωπικό</w:t>
      </w:r>
      <w:r w:rsidRPr="00DF4DDC">
        <w:rPr>
          <w:sz w:val="24"/>
          <w:szCs w:val="24"/>
        </w:rPr>
        <w:t>,</w:t>
      </w:r>
      <w:r>
        <w:rPr>
          <w:sz w:val="24"/>
          <w:szCs w:val="24"/>
        </w:rPr>
        <w:t xml:space="preserve"> δρομολογώντας, ένα μήνα μετά την έναρξη του σχολικού έτους,  συμπτύξεις τμημάτων και μετακινήσεις εκπαιδευτικών. </w:t>
      </w:r>
    </w:p>
    <w:p w:rsidR="00E91952" w:rsidRPr="00DF4DDC" w:rsidRDefault="00E91952" w:rsidP="000500B6">
      <w:pPr>
        <w:spacing w:before="120" w:after="120"/>
        <w:jc w:val="both"/>
        <w:rPr>
          <w:b/>
          <w:bCs/>
          <w:sz w:val="24"/>
          <w:szCs w:val="24"/>
        </w:rPr>
      </w:pPr>
      <w:r>
        <w:rPr>
          <w:sz w:val="24"/>
          <w:szCs w:val="24"/>
        </w:rPr>
        <w:t xml:space="preserve">Η Διεύθυνση Π.Ε Αν. Αττικής παίζοντας τον δικό της ρόλο στην εφαρμογή αυτής της πολιτικής ξεκίνησε την επίθεσή της τηλεφωνώντας την Παρασκευή μεσημεριάτικα στους διευθυντές σχολικών μονάδων να προχωρήσουν σε συμπτύξεις τμημάτων, εκεί που ο συνολικός αριθμός της τάξης δεν ξεπερνά τους 25 μαθητές, αδιαφορώντας προκλητικά για τις επιπτώσεις που θα έχει αυτό στους μαθητές, κυρίως για τις περιπτώσεις που χρήζουν ειδικής εκπαιδευτικής φροντίδας και φοιτούν σε αυτά τα τμήματα.  </w:t>
      </w:r>
      <w:r w:rsidRPr="00DF4DDC">
        <w:rPr>
          <w:b/>
          <w:bCs/>
          <w:sz w:val="24"/>
          <w:szCs w:val="24"/>
        </w:rPr>
        <w:t>Έτσι εννοεί η κυβέρνηση και το ΥΠΑΙΘ την αναβάθμιση της εκπαίδευσης!</w:t>
      </w:r>
    </w:p>
    <w:p w:rsidR="00E91952" w:rsidRDefault="00E91952" w:rsidP="002B54DA">
      <w:pPr>
        <w:pBdr>
          <w:top w:val="single" w:sz="4" w:space="1" w:color="auto"/>
          <w:left w:val="single" w:sz="4" w:space="4" w:color="auto"/>
          <w:bottom w:val="single" w:sz="4" w:space="1" w:color="auto"/>
          <w:right w:val="single" w:sz="4" w:space="4" w:color="auto"/>
        </w:pBdr>
        <w:shd w:val="clear" w:color="auto" w:fill="FFC000"/>
        <w:spacing w:before="120" w:after="120"/>
        <w:jc w:val="center"/>
        <w:rPr>
          <w:sz w:val="24"/>
          <w:szCs w:val="24"/>
        </w:rPr>
      </w:pPr>
      <w:r>
        <w:rPr>
          <w:sz w:val="24"/>
          <w:szCs w:val="24"/>
        </w:rPr>
        <w:t>ΘΥΜΑΤΑ ΑΥΤΗΣ ΤΗΣ ΠΟΛΙΤΙΚΗΣ ΣΤΗΝ ΠΕΡΙΟΧΗ ΕΥΘΥΝΗΣ ΤΟΥ ΣΥΛΛΟΓΟΥ ΜΑΣ</w:t>
      </w:r>
    </w:p>
    <w:p w:rsidR="00E91952" w:rsidRDefault="00E91952" w:rsidP="002B54DA">
      <w:pPr>
        <w:pBdr>
          <w:top w:val="single" w:sz="4" w:space="1" w:color="auto"/>
          <w:left w:val="single" w:sz="4" w:space="4" w:color="auto"/>
          <w:bottom w:val="single" w:sz="4" w:space="1" w:color="auto"/>
          <w:right w:val="single" w:sz="4" w:space="4" w:color="auto"/>
        </w:pBdr>
        <w:shd w:val="clear" w:color="auto" w:fill="FFC000"/>
        <w:spacing w:before="120" w:after="120"/>
        <w:jc w:val="center"/>
        <w:rPr>
          <w:sz w:val="24"/>
          <w:szCs w:val="24"/>
        </w:rPr>
      </w:pPr>
      <w:r>
        <w:rPr>
          <w:sz w:val="24"/>
          <w:szCs w:val="24"/>
        </w:rPr>
        <w:t>ΤΟ 10</w:t>
      </w:r>
      <w:r>
        <w:rPr>
          <w:sz w:val="24"/>
          <w:szCs w:val="24"/>
          <w:vertAlign w:val="superscript"/>
        </w:rPr>
        <w:t>ο</w:t>
      </w:r>
      <w:r>
        <w:rPr>
          <w:sz w:val="24"/>
          <w:szCs w:val="24"/>
        </w:rPr>
        <w:t xml:space="preserve"> ΚΑΙ ΤΟ 14</w:t>
      </w:r>
      <w:r>
        <w:rPr>
          <w:sz w:val="24"/>
          <w:szCs w:val="24"/>
          <w:vertAlign w:val="superscript"/>
        </w:rPr>
        <w:t>ο</w:t>
      </w:r>
      <w:r>
        <w:rPr>
          <w:sz w:val="24"/>
          <w:szCs w:val="24"/>
        </w:rPr>
        <w:t xml:space="preserve"> ΔΗΜΟΤΙΚΑ  ΣΧΟΛΕΙΑ  ΑΧΑΡΝΩΝ</w:t>
      </w:r>
    </w:p>
    <w:p w:rsidR="00E91952" w:rsidRDefault="00E91952" w:rsidP="000500B6">
      <w:pPr>
        <w:spacing w:before="120" w:after="120"/>
        <w:rPr>
          <w:sz w:val="24"/>
          <w:szCs w:val="24"/>
        </w:rPr>
      </w:pPr>
      <w:r>
        <w:rPr>
          <w:sz w:val="24"/>
          <w:szCs w:val="24"/>
        </w:rPr>
        <w:t xml:space="preserve">Απαιτούμε: </w:t>
      </w:r>
    </w:p>
    <w:p w:rsidR="00E91952" w:rsidRDefault="00E91952" w:rsidP="000500B6">
      <w:pPr>
        <w:numPr>
          <w:ilvl w:val="0"/>
          <w:numId w:val="2"/>
        </w:numPr>
        <w:spacing w:before="120" w:after="120"/>
        <w:jc w:val="both"/>
        <w:rPr>
          <w:rFonts w:ascii="Times New Roman" w:hAnsi="Times New Roman" w:cs="Times New Roman"/>
          <w:b/>
          <w:bCs/>
          <w:sz w:val="24"/>
          <w:szCs w:val="24"/>
          <w:lang w:eastAsia="el-GR"/>
        </w:rPr>
      </w:pPr>
      <w:r>
        <w:rPr>
          <w:rFonts w:ascii="Times New Roman" w:hAnsi="Times New Roman" w:cs="Times New Roman"/>
          <w:b/>
          <w:bCs/>
          <w:sz w:val="24"/>
          <w:szCs w:val="24"/>
          <w:lang w:eastAsia="el-GR"/>
        </w:rPr>
        <w:t xml:space="preserve">Να μην κλείσει ούτε 1 τμήμα! Έγκριση όλων των τμημάτων με βάση τις ανάγκες των μαθητών. </w:t>
      </w:r>
    </w:p>
    <w:p w:rsidR="00E91952" w:rsidRPr="00DF4DDC" w:rsidRDefault="00E91952" w:rsidP="00DF4DDC">
      <w:pPr>
        <w:numPr>
          <w:ilvl w:val="0"/>
          <w:numId w:val="2"/>
        </w:numPr>
        <w:spacing w:before="120" w:after="120"/>
        <w:jc w:val="both"/>
        <w:rPr>
          <w:rFonts w:ascii="Times New Roman" w:hAnsi="Times New Roman" w:cs="Times New Roman"/>
          <w:b/>
          <w:bCs/>
          <w:sz w:val="24"/>
          <w:szCs w:val="24"/>
          <w:lang w:eastAsia="el-GR"/>
        </w:rPr>
      </w:pPr>
      <w:r>
        <w:rPr>
          <w:rFonts w:ascii="Times New Roman" w:hAnsi="Times New Roman" w:cs="Times New Roman"/>
          <w:b/>
          <w:bCs/>
          <w:sz w:val="24"/>
          <w:szCs w:val="24"/>
          <w:lang w:eastAsia="el-GR"/>
        </w:rPr>
        <w:t>Προσλήψεις εκπαιδευτικών με βάση τα πραγματικά κενά και τις ανάγκες των σχολείων. Να καλυφθούν τώρα όλα τα κενά.</w:t>
      </w:r>
    </w:p>
    <w:p w:rsidR="00E91952" w:rsidRPr="00CE1F40" w:rsidRDefault="00E91952" w:rsidP="00F1334A">
      <w:pPr>
        <w:jc w:val="center"/>
        <w:rPr>
          <w:rFonts w:ascii="Times New Roman" w:hAnsi="Times New Roman" w:cs="Times New Roman"/>
          <w:sz w:val="28"/>
          <w:szCs w:val="28"/>
        </w:rPr>
      </w:pPr>
      <w:r w:rsidRPr="00CE1F40">
        <w:rPr>
          <w:rFonts w:ascii="Times New Roman" w:hAnsi="Times New Roman" w:cs="Times New Roman"/>
          <w:b/>
          <w:bCs/>
          <w:sz w:val="28"/>
          <w:szCs w:val="28"/>
        </w:rPr>
        <w:t>Για το Διοικητικό Συμβούλιο</w:t>
      </w:r>
    </w:p>
    <w:p w:rsidR="00E91952" w:rsidRPr="00F1334A" w:rsidRDefault="00E91952" w:rsidP="00F1334A">
      <w:pPr>
        <w:spacing w:line="360" w:lineRule="auto"/>
        <w:jc w:val="center"/>
        <w:rPr>
          <w:rFonts w:ascii="Times New Roman" w:hAnsi="Times New Roman" w:cs="Times New Roman"/>
          <w:b/>
          <w:bCs/>
          <w:sz w:val="24"/>
          <w:szCs w:val="24"/>
        </w:rPr>
      </w:pPr>
      <w:r w:rsidRPr="000500B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0500B6">
        <w:rPr>
          <w:rFonts w:ascii="Times New Roman" w:hAnsi="Times New Roman" w:cs="Times New Roman"/>
          <w:b/>
          <w:bCs/>
          <w:sz w:val="24"/>
          <w:szCs w:val="24"/>
        </w:rPr>
        <w:t xml:space="preserve">  </w:t>
      </w:r>
      <w:r w:rsidRPr="00F1334A">
        <w:rPr>
          <w:rFonts w:ascii="Times New Roman" w:hAnsi="Times New Roman" w:cs="Times New Roman"/>
          <w:b/>
          <w:bCs/>
          <w:sz w:val="24"/>
          <w:szCs w:val="24"/>
        </w:rPr>
        <w:t xml:space="preserve">Ο   ΠΡΟΕΔΡΟΣ                                            </w:t>
      </w:r>
      <w:r w:rsidRPr="00F1334A">
        <w:rPr>
          <w:rFonts w:ascii="Times New Roman" w:hAnsi="Times New Roman" w:cs="Times New Roman"/>
          <w:b/>
          <w:bCs/>
          <w:sz w:val="24"/>
          <w:szCs w:val="24"/>
          <w:lang w:val="en-US"/>
        </w:rPr>
        <w:t>H</w:t>
      </w:r>
      <w:r w:rsidRPr="00F1334A">
        <w:rPr>
          <w:rFonts w:ascii="Times New Roman" w:hAnsi="Times New Roman" w:cs="Times New Roman"/>
          <w:b/>
          <w:bCs/>
          <w:sz w:val="24"/>
          <w:szCs w:val="24"/>
        </w:rPr>
        <w:t xml:space="preserve">  ΓΡΑΜΜΑΤΕΑΣ</w:t>
      </w:r>
    </w:p>
    <w:p w:rsidR="00E91952" w:rsidRPr="00F1334A" w:rsidRDefault="00E91952" w:rsidP="00F1334A">
      <w:pPr>
        <w:spacing w:line="360" w:lineRule="auto"/>
        <w:jc w:val="center"/>
        <w:rPr>
          <w:rFonts w:ascii="Times New Roman" w:hAnsi="Times New Roman" w:cs="Times New Roman"/>
          <w:b/>
          <w:bCs/>
          <w:sz w:val="24"/>
          <w:szCs w:val="24"/>
          <w:lang w:val="en-US"/>
        </w:rPr>
      </w:pPr>
      <w:r w:rsidRPr="00F1334A">
        <w:rPr>
          <w:rFonts w:ascii="Times New Roman" w:hAnsi="Times New Roman" w:cs="Times New Roman"/>
          <w:b/>
          <w:bCs/>
          <w:sz w:val="24"/>
          <w:szCs w:val="24"/>
        </w:rPr>
        <w:t>ΑΠΟΣΤΟΛΗΣ  ΠΑΠΑΓΙΑΝΝΟΠΟΥΛΟΣ               ΔΕΣΠΟΙΝΑ ΧΟΥΤΑ</w:t>
      </w:r>
    </w:p>
    <w:sectPr w:rsidR="00E91952" w:rsidRPr="00F1334A" w:rsidSect="00C31294">
      <w:pgSz w:w="11906" w:h="16838"/>
      <w:pgMar w:top="539" w:right="926" w:bottom="899" w:left="108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3628"/>
    <w:multiLevelType w:val="hybridMultilevel"/>
    <w:tmpl w:val="9A4E4B7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
    <w:nsid w:val="2A704CE7"/>
    <w:multiLevelType w:val="hybridMultilevel"/>
    <w:tmpl w:val="E83612FC"/>
    <w:lvl w:ilvl="0" w:tplc="0408000D">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34C3"/>
    <w:rsid w:val="000500B6"/>
    <w:rsid w:val="000663E2"/>
    <w:rsid w:val="000B5061"/>
    <w:rsid w:val="000E2071"/>
    <w:rsid w:val="001A56CC"/>
    <w:rsid w:val="002B54DA"/>
    <w:rsid w:val="00361F80"/>
    <w:rsid w:val="00393C55"/>
    <w:rsid w:val="004034C3"/>
    <w:rsid w:val="00440279"/>
    <w:rsid w:val="00540BE7"/>
    <w:rsid w:val="005F350D"/>
    <w:rsid w:val="00600761"/>
    <w:rsid w:val="00624A7E"/>
    <w:rsid w:val="006D66BF"/>
    <w:rsid w:val="00763D29"/>
    <w:rsid w:val="007D68A1"/>
    <w:rsid w:val="00810F05"/>
    <w:rsid w:val="00834D14"/>
    <w:rsid w:val="00865BCB"/>
    <w:rsid w:val="00887D7D"/>
    <w:rsid w:val="008B548D"/>
    <w:rsid w:val="00982770"/>
    <w:rsid w:val="009B616A"/>
    <w:rsid w:val="00A92980"/>
    <w:rsid w:val="00B13843"/>
    <w:rsid w:val="00BC0BAD"/>
    <w:rsid w:val="00BE1079"/>
    <w:rsid w:val="00C31294"/>
    <w:rsid w:val="00C91770"/>
    <w:rsid w:val="00C9567A"/>
    <w:rsid w:val="00CE1F40"/>
    <w:rsid w:val="00D87709"/>
    <w:rsid w:val="00DC002B"/>
    <w:rsid w:val="00DF4DDC"/>
    <w:rsid w:val="00E70317"/>
    <w:rsid w:val="00E91952"/>
    <w:rsid w:val="00EA61BC"/>
    <w:rsid w:val="00F1334A"/>
    <w:rsid w:val="00F145BF"/>
    <w:rsid w:val="00F420E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7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034C3"/>
    <w:rPr>
      <w:color w:val="0000FF"/>
      <w:u w:val="single"/>
    </w:rPr>
  </w:style>
</w:styles>
</file>

<file path=word/webSettings.xml><?xml version="1.0" encoding="utf-8"?>
<w:webSettings xmlns:r="http://schemas.openxmlformats.org/officeDocument/2006/relationships" xmlns:w="http://schemas.openxmlformats.org/wordprocessingml/2006/main">
  <w:divs>
    <w:div w:id="33820950">
      <w:marLeft w:val="0"/>
      <w:marRight w:val="0"/>
      <w:marTop w:val="0"/>
      <w:marBottom w:val="0"/>
      <w:divBdr>
        <w:top w:val="none" w:sz="0" w:space="0" w:color="auto"/>
        <w:left w:val="none" w:sz="0" w:space="0" w:color="auto"/>
        <w:bottom w:val="none" w:sz="0" w:space="0" w:color="auto"/>
        <w:right w:val="none" w:sz="0" w:space="0" w:color="auto"/>
      </w:divBdr>
      <w:divsChild>
        <w:div w:id="33820933">
          <w:marLeft w:val="0"/>
          <w:marRight w:val="0"/>
          <w:marTop w:val="0"/>
          <w:marBottom w:val="0"/>
          <w:divBdr>
            <w:top w:val="none" w:sz="0" w:space="0" w:color="auto"/>
            <w:left w:val="none" w:sz="0" w:space="0" w:color="auto"/>
            <w:bottom w:val="none" w:sz="0" w:space="0" w:color="auto"/>
            <w:right w:val="none" w:sz="0" w:space="0" w:color="auto"/>
          </w:divBdr>
        </w:div>
        <w:div w:id="33820934">
          <w:marLeft w:val="0"/>
          <w:marRight w:val="0"/>
          <w:marTop w:val="0"/>
          <w:marBottom w:val="0"/>
          <w:divBdr>
            <w:top w:val="none" w:sz="0" w:space="0" w:color="auto"/>
            <w:left w:val="none" w:sz="0" w:space="0" w:color="auto"/>
            <w:bottom w:val="none" w:sz="0" w:space="0" w:color="auto"/>
            <w:right w:val="none" w:sz="0" w:space="0" w:color="auto"/>
          </w:divBdr>
        </w:div>
        <w:div w:id="33820935">
          <w:marLeft w:val="0"/>
          <w:marRight w:val="0"/>
          <w:marTop w:val="0"/>
          <w:marBottom w:val="0"/>
          <w:divBdr>
            <w:top w:val="none" w:sz="0" w:space="0" w:color="auto"/>
            <w:left w:val="none" w:sz="0" w:space="0" w:color="auto"/>
            <w:bottom w:val="none" w:sz="0" w:space="0" w:color="auto"/>
            <w:right w:val="none" w:sz="0" w:space="0" w:color="auto"/>
          </w:divBdr>
        </w:div>
        <w:div w:id="33820936">
          <w:marLeft w:val="0"/>
          <w:marRight w:val="0"/>
          <w:marTop w:val="0"/>
          <w:marBottom w:val="0"/>
          <w:divBdr>
            <w:top w:val="none" w:sz="0" w:space="0" w:color="auto"/>
            <w:left w:val="none" w:sz="0" w:space="0" w:color="auto"/>
            <w:bottom w:val="none" w:sz="0" w:space="0" w:color="auto"/>
            <w:right w:val="none" w:sz="0" w:space="0" w:color="auto"/>
          </w:divBdr>
        </w:div>
        <w:div w:id="33820937">
          <w:marLeft w:val="0"/>
          <w:marRight w:val="0"/>
          <w:marTop w:val="0"/>
          <w:marBottom w:val="0"/>
          <w:divBdr>
            <w:top w:val="none" w:sz="0" w:space="0" w:color="auto"/>
            <w:left w:val="none" w:sz="0" w:space="0" w:color="auto"/>
            <w:bottom w:val="none" w:sz="0" w:space="0" w:color="auto"/>
            <w:right w:val="none" w:sz="0" w:space="0" w:color="auto"/>
          </w:divBdr>
        </w:div>
        <w:div w:id="33820938">
          <w:marLeft w:val="0"/>
          <w:marRight w:val="0"/>
          <w:marTop w:val="0"/>
          <w:marBottom w:val="0"/>
          <w:divBdr>
            <w:top w:val="none" w:sz="0" w:space="0" w:color="auto"/>
            <w:left w:val="none" w:sz="0" w:space="0" w:color="auto"/>
            <w:bottom w:val="none" w:sz="0" w:space="0" w:color="auto"/>
            <w:right w:val="none" w:sz="0" w:space="0" w:color="auto"/>
          </w:divBdr>
        </w:div>
        <w:div w:id="33820939">
          <w:marLeft w:val="0"/>
          <w:marRight w:val="0"/>
          <w:marTop w:val="0"/>
          <w:marBottom w:val="0"/>
          <w:divBdr>
            <w:top w:val="none" w:sz="0" w:space="0" w:color="auto"/>
            <w:left w:val="none" w:sz="0" w:space="0" w:color="auto"/>
            <w:bottom w:val="none" w:sz="0" w:space="0" w:color="auto"/>
            <w:right w:val="none" w:sz="0" w:space="0" w:color="auto"/>
          </w:divBdr>
        </w:div>
        <w:div w:id="33820940">
          <w:marLeft w:val="0"/>
          <w:marRight w:val="0"/>
          <w:marTop w:val="0"/>
          <w:marBottom w:val="0"/>
          <w:divBdr>
            <w:top w:val="none" w:sz="0" w:space="0" w:color="auto"/>
            <w:left w:val="none" w:sz="0" w:space="0" w:color="auto"/>
            <w:bottom w:val="none" w:sz="0" w:space="0" w:color="auto"/>
            <w:right w:val="none" w:sz="0" w:space="0" w:color="auto"/>
          </w:divBdr>
        </w:div>
        <w:div w:id="33820941">
          <w:marLeft w:val="0"/>
          <w:marRight w:val="0"/>
          <w:marTop w:val="0"/>
          <w:marBottom w:val="0"/>
          <w:divBdr>
            <w:top w:val="none" w:sz="0" w:space="0" w:color="auto"/>
            <w:left w:val="none" w:sz="0" w:space="0" w:color="auto"/>
            <w:bottom w:val="none" w:sz="0" w:space="0" w:color="auto"/>
            <w:right w:val="none" w:sz="0" w:space="0" w:color="auto"/>
          </w:divBdr>
        </w:div>
        <w:div w:id="33820942">
          <w:marLeft w:val="0"/>
          <w:marRight w:val="0"/>
          <w:marTop w:val="0"/>
          <w:marBottom w:val="0"/>
          <w:divBdr>
            <w:top w:val="none" w:sz="0" w:space="0" w:color="auto"/>
            <w:left w:val="none" w:sz="0" w:space="0" w:color="auto"/>
            <w:bottom w:val="none" w:sz="0" w:space="0" w:color="auto"/>
            <w:right w:val="none" w:sz="0" w:space="0" w:color="auto"/>
          </w:divBdr>
        </w:div>
        <w:div w:id="33820943">
          <w:marLeft w:val="0"/>
          <w:marRight w:val="0"/>
          <w:marTop w:val="0"/>
          <w:marBottom w:val="0"/>
          <w:divBdr>
            <w:top w:val="none" w:sz="0" w:space="0" w:color="auto"/>
            <w:left w:val="none" w:sz="0" w:space="0" w:color="auto"/>
            <w:bottom w:val="none" w:sz="0" w:space="0" w:color="auto"/>
            <w:right w:val="none" w:sz="0" w:space="0" w:color="auto"/>
          </w:divBdr>
        </w:div>
        <w:div w:id="33820944">
          <w:marLeft w:val="0"/>
          <w:marRight w:val="0"/>
          <w:marTop w:val="0"/>
          <w:marBottom w:val="0"/>
          <w:divBdr>
            <w:top w:val="none" w:sz="0" w:space="0" w:color="auto"/>
            <w:left w:val="none" w:sz="0" w:space="0" w:color="auto"/>
            <w:bottom w:val="none" w:sz="0" w:space="0" w:color="auto"/>
            <w:right w:val="none" w:sz="0" w:space="0" w:color="auto"/>
          </w:divBdr>
        </w:div>
        <w:div w:id="33820945">
          <w:marLeft w:val="0"/>
          <w:marRight w:val="0"/>
          <w:marTop w:val="0"/>
          <w:marBottom w:val="0"/>
          <w:divBdr>
            <w:top w:val="none" w:sz="0" w:space="0" w:color="auto"/>
            <w:left w:val="none" w:sz="0" w:space="0" w:color="auto"/>
            <w:bottom w:val="none" w:sz="0" w:space="0" w:color="auto"/>
            <w:right w:val="none" w:sz="0" w:space="0" w:color="auto"/>
          </w:divBdr>
        </w:div>
        <w:div w:id="33820946">
          <w:marLeft w:val="0"/>
          <w:marRight w:val="0"/>
          <w:marTop w:val="0"/>
          <w:marBottom w:val="0"/>
          <w:divBdr>
            <w:top w:val="none" w:sz="0" w:space="0" w:color="auto"/>
            <w:left w:val="none" w:sz="0" w:space="0" w:color="auto"/>
            <w:bottom w:val="none" w:sz="0" w:space="0" w:color="auto"/>
            <w:right w:val="none" w:sz="0" w:space="0" w:color="auto"/>
          </w:divBdr>
        </w:div>
        <w:div w:id="33820947">
          <w:marLeft w:val="0"/>
          <w:marRight w:val="0"/>
          <w:marTop w:val="0"/>
          <w:marBottom w:val="0"/>
          <w:divBdr>
            <w:top w:val="none" w:sz="0" w:space="0" w:color="auto"/>
            <w:left w:val="none" w:sz="0" w:space="0" w:color="auto"/>
            <w:bottom w:val="none" w:sz="0" w:space="0" w:color="auto"/>
            <w:right w:val="none" w:sz="0" w:space="0" w:color="auto"/>
          </w:divBdr>
        </w:div>
        <w:div w:id="33820948">
          <w:marLeft w:val="0"/>
          <w:marRight w:val="0"/>
          <w:marTop w:val="0"/>
          <w:marBottom w:val="0"/>
          <w:divBdr>
            <w:top w:val="none" w:sz="0" w:space="0" w:color="auto"/>
            <w:left w:val="none" w:sz="0" w:space="0" w:color="auto"/>
            <w:bottom w:val="none" w:sz="0" w:space="0" w:color="auto"/>
            <w:right w:val="none" w:sz="0" w:space="0" w:color="auto"/>
          </w:divBdr>
        </w:div>
        <w:div w:id="33820949">
          <w:marLeft w:val="0"/>
          <w:marRight w:val="0"/>
          <w:marTop w:val="0"/>
          <w:marBottom w:val="0"/>
          <w:divBdr>
            <w:top w:val="none" w:sz="0" w:space="0" w:color="auto"/>
            <w:left w:val="none" w:sz="0" w:space="0" w:color="auto"/>
            <w:bottom w:val="none" w:sz="0" w:space="0" w:color="auto"/>
            <w:right w:val="none" w:sz="0" w:space="0" w:color="auto"/>
          </w:divBdr>
        </w:div>
        <w:div w:id="33820951">
          <w:marLeft w:val="0"/>
          <w:marRight w:val="0"/>
          <w:marTop w:val="0"/>
          <w:marBottom w:val="0"/>
          <w:divBdr>
            <w:top w:val="none" w:sz="0" w:space="0" w:color="auto"/>
            <w:left w:val="none" w:sz="0" w:space="0" w:color="auto"/>
            <w:bottom w:val="none" w:sz="0" w:space="0" w:color="auto"/>
            <w:right w:val="none" w:sz="0" w:space="0" w:color="auto"/>
          </w:divBdr>
        </w:div>
        <w:div w:id="33820952">
          <w:marLeft w:val="0"/>
          <w:marRight w:val="0"/>
          <w:marTop w:val="0"/>
          <w:marBottom w:val="0"/>
          <w:divBdr>
            <w:top w:val="none" w:sz="0" w:space="0" w:color="auto"/>
            <w:left w:val="none" w:sz="0" w:space="0" w:color="auto"/>
            <w:bottom w:val="none" w:sz="0" w:space="0" w:color="auto"/>
            <w:right w:val="none" w:sz="0" w:space="0" w:color="auto"/>
          </w:divBdr>
        </w:div>
      </w:divsChild>
    </w:div>
    <w:div w:id="33820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470</Words>
  <Characters>2543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Βαγγελης</dc:creator>
  <cp:keywords/>
  <dc:description/>
  <cp:lastModifiedBy>admin</cp:lastModifiedBy>
  <cp:revision>2</cp:revision>
  <dcterms:created xsi:type="dcterms:W3CDTF">2021-10-12T12:55:00Z</dcterms:created>
  <dcterms:modified xsi:type="dcterms:W3CDTF">2021-10-12T12:55:00Z</dcterms:modified>
</cp:coreProperties>
</file>